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59" w:after="0"/>
        <w:ind w:left="5778" w:hanging="0"/>
        <w:jc w:val="right"/>
        <w:rPr>
          <w:rFonts w:ascii="Century Gothic" w:hAnsi="Century Gothic"/>
          <w:b/>
          <w:b/>
          <w:sz w:val="20"/>
        </w:rPr>
      </w:pPr>
      <w:r>
        <w:rPr>
          <w:rFonts w:ascii="Century Gothic" w:hAnsi="Century Gothic"/>
          <w:b/>
          <w:spacing w:val="-1"/>
          <w:sz w:val="22"/>
          <w:szCs w:val="22"/>
        </w:rPr>
        <w:t>A</w:t>
      </w:r>
      <w:r>
        <w:rPr>
          <w:rFonts w:ascii="Century Gothic" w:hAnsi="Century Gothic"/>
          <w:b/>
          <w:sz w:val="20"/>
        </w:rPr>
        <w:t xml:space="preserve">LLEGATO </w:t>
      </w:r>
      <w:r>
        <w:rPr>
          <w:rFonts w:ascii="Century Gothic" w:hAnsi="Century Gothic"/>
          <w:b/>
          <w:sz w:val="20"/>
        </w:rPr>
        <w:t>A</w:t>
      </w:r>
    </w:p>
    <w:p>
      <w:pPr>
        <w:pStyle w:val="Normal"/>
        <w:ind w:left="4253" w:right="545" w:firstLine="1134"/>
        <w:jc w:val="righ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ind w:left="4253" w:right="545" w:firstLine="1134"/>
        <w:jc w:val="right"/>
        <w:rPr>
          <w:b/>
          <w:b/>
          <w:sz w:val="20"/>
        </w:rPr>
      </w:pPr>
      <w:r>
        <w:rPr>
          <w:b/>
          <w:sz w:val="20"/>
        </w:rPr>
        <w:t>AL DIRIGENTE SCOLASTICO DELL’I.C. MARCONI-MICHELANGELO</w:t>
      </w:r>
    </w:p>
    <w:p>
      <w:pPr>
        <w:pStyle w:val="Normal"/>
        <w:ind w:left="4436" w:right="545" w:firstLine="2510"/>
        <w:jc w:val="right"/>
        <w:rPr>
          <w:b/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>Via Selva San Vito, 2</w:t>
      </w:r>
    </w:p>
    <w:p>
      <w:pPr>
        <w:pStyle w:val="Normal"/>
        <w:ind w:left="4436" w:right="545" w:firstLine="2510"/>
        <w:jc w:val="right"/>
        <w:rPr>
          <w:b/>
          <w:b/>
          <w:sz w:val="20"/>
        </w:rPr>
      </w:pPr>
      <w:r>
        <w:rPr>
          <w:b/>
          <w:sz w:val="20"/>
        </w:rPr>
        <w:t>74014 LATERZA (TA)</w:t>
      </w:r>
    </w:p>
    <w:p>
      <w:pPr>
        <w:pStyle w:val="Normal"/>
        <w:ind w:left="4436" w:right="545" w:firstLine="2510"/>
        <w:jc w:val="right"/>
        <w:rPr>
          <w:sz w:val="20"/>
        </w:rPr>
      </w:pPr>
      <w:r>
        <w:rPr>
          <w:sz w:val="20"/>
        </w:rPr>
      </w:r>
    </w:p>
    <w:p>
      <w:pPr>
        <w:pStyle w:val="Corpodeltesto"/>
        <w:widowControl w:val="false"/>
        <w:bidi w:val="0"/>
        <w:spacing w:lineRule="auto" w:line="240" w:before="0" w:after="0"/>
        <w:ind w:left="850" w:right="0" w:hanging="1587"/>
        <w:jc w:val="left"/>
        <w:rPr>
          <w:b/>
          <w:b/>
          <w:color w:val="000000"/>
        </w:rPr>
      </w:pPr>
      <w:r>
        <w:rPr>
          <w:b/>
        </w:rPr>
        <w:t xml:space="preserve">           </w:t>
      </w:r>
      <w:r>
        <w:rPr>
          <w:b/>
        </w:rPr>
        <w:t xml:space="preserve">Oggetto: Domanda di partecipazione alla selezione di :   </w:t>
      </w:r>
      <w:r>
        <w:rPr>
          <w:b/>
        </w:rPr>
        <w:t>P</w:t>
      </w:r>
      <w:r>
        <w:rPr>
          <w:b/>
        </w:rPr>
        <w:t>ROGETTISTA/COLLAUDATORE/</w:t>
      </w:r>
      <w:r>
        <w:rPr>
          <w:b/>
        </w:rPr>
        <w:t>Supporto al RUP</w:t>
      </w:r>
    </w:p>
    <w:p>
      <w:pPr>
        <w:pStyle w:val="Normal"/>
        <w:widowControl w:val="false"/>
        <w:tabs>
          <w:tab w:val="clear" w:pos="708"/>
          <w:tab w:val="left" w:pos="0" w:leader="none"/>
        </w:tabs>
        <w:bidi w:val="0"/>
        <w:spacing w:lineRule="auto" w:line="240" w:before="0" w:after="0"/>
        <w:ind w:left="737" w:right="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eastAsia="Calibri" w:cs="Times New Roman"/>
          <w:b/>
          <w:iCs/>
          <w:kern w:val="0"/>
          <w:sz w:val="24"/>
          <w:szCs w:val="24"/>
          <w:lang w:val="it-IT" w:eastAsia="it-IT" w:bidi="ar-SA"/>
        </w:rPr>
        <w:t xml:space="preserve"> </w:t>
      </w:r>
      <w:r>
        <w:rPr>
          <w:rFonts w:eastAsia="Calibri" w:cs="Times New Roman"/>
          <w:b/>
          <w:bCs/>
          <w:i/>
          <w:kern w:val="0"/>
          <w:sz w:val="24"/>
          <w:szCs w:val="24"/>
          <w:lang w:val="it-IT" w:eastAsia="it-IT" w:bidi="ar-SA"/>
        </w:rPr>
        <w:t xml:space="preserve">Piano Nazionale di Ripresa e Resilienza Missione 4 – Istruzione e Ricerca – Componente 1 – Investimento 3.2 - </w:t>
      </w:r>
      <w:r>
        <w:rPr>
          <w:rFonts w:eastAsia="Calibri" w:cs="Times New Roman"/>
          <w:b/>
          <w:bCs/>
          <w:i/>
          <w:color w:val="19191A"/>
          <w:kern w:val="0"/>
          <w:sz w:val="24"/>
          <w:szCs w:val="24"/>
          <w:lang w:val="it-IT" w:eastAsia="it-IT" w:bidi="ar-SA"/>
        </w:rPr>
        <w:t>Scuola 4.0: scuole innovative, cablaggio, nuovi ambienti di apprendimento e laboratori</w:t>
      </w:r>
      <w:r>
        <w:rPr>
          <w:rFonts w:eastAsia="Calibri" w:cs="Times New Roman"/>
          <w:b/>
          <w:bCs/>
          <w:i/>
          <w:kern w:val="0"/>
          <w:sz w:val="24"/>
          <w:szCs w:val="24"/>
          <w:lang w:val="it-IT" w:eastAsia="it-IT" w:bidi="ar-SA"/>
        </w:rPr>
        <w:t xml:space="preserve"> finanziato dall’Unione europea - Next Generation EU – “Tecnologia e innovazione didattica”  -</w:t>
      </w:r>
      <w:r>
        <w:rPr>
          <w:rFonts w:eastAsia="Calibri" w:cs="Times New Roman"/>
          <w:b/>
          <w:bCs/>
          <w:i w:val="false"/>
          <w:iCs w:val="false"/>
          <w:color w:val="212529"/>
          <w:kern w:val="0"/>
          <w:sz w:val="24"/>
          <w:szCs w:val="24"/>
          <w:shd w:fill="FFFFFF" w:val="clear"/>
          <w:lang w:val="it-IT" w:eastAsia="it-IT" w:bidi="ar-SA"/>
        </w:rPr>
        <w:t>Codice Progetto: M4C1I3.2-2022-961-P-10438</w:t>
      </w:r>
      <w:r>
        <w:rPr>
          <w:rFonts w:eastAsia="Calibri" w:cs="Times New Roman"/>
          <w:b/>
          <w:i w:val="false"/>
          <w:iCs w:val="false"/>
          <w:kern w:val="0"/>
          <w:sz w:val="24"/>
          <w:szCs w:val="24"/>
          <w:highlight w:val="white"/>
          <w:lang w:val="it-IT" w:eastAsia="it-IT" w:bidi="ar-SA"/>
        </w:rPr>
        <w:t xml:space="preserve"> </w:t>
      </w:r>
    </w:p>
    <w:p>
      <w:pPr>
        <w:pStyle w:val="Normale1"/>
        <w:widowControl w:val="false"/>
        <w:tabs>
          <w:tab w:val="clear" w:pos="708"/>
          <w:tab w:val="left" w:pos="1733" w:leader="none"/>
        </w:tabs>
        <w:bidi w:val="0"/>
        <w:spacing w:lineRule="auto" w:line="276" w:before="0" w:after="0"/>
        <w:ind w:left="737" w:right="0" w:hanging="0"/>
        <w:jc w:val="both"/>
        <w:rPr/>
      </w:pPr>
      <w:r>
        <w:rPr>
          <w:rFonts w:eastAsia="Calibri" w:cs="Times New Roman" w:ascii="Times New Roman" w:hAnsi="Times New Roman"/>
          <w:b/>
          <w:i w:val="false"/>
          <w:iCs w:val="false"/>
          <w:color w:val="000000"/>
          <w:kern w:val="0"/>
          <w:sz w:val="24"/>
          <w:szCs w:val="24"/>
          <w:lang w:val="it-IT" w:eastAsia="it-IT" w:bidi="ar-SA"/>
        </w:rPr>
        <w:t xml:space="preserve">CUP: </w:t>
      </w:r>
      <w:r>
        <w:rPr>
          <w:rFonts w:eastAsia="Calibri" w:cs="Times New Roman" w:ascii="Times New Roman" w:hAnsi="Times New Roman"/>
          <w:b/>
          <w:bCs/>
          <w:i w:val="false"/>
          <w:iCs w:val="false"/>
          <w:color w:val="212529"/>
          <w:kern w:val="0"/>
          <w:sz w:val="24"/>
          <w:szCs w:val="24"/>
          <w:shd w:fill="FFFFFF" w:val="clear"/>
          <w:lang w:val="it-IT" w:eastAsia="it-IT" w:bidi="ar-SA"/>
        </w:rPr>
        <w:t>H54D22003920006</w:t>
      </w:r>
    </w:p>
    <w:p>
      <w:pPr>
        <w:pStyle w:val="Corpodeltesto"/>
        <w:ind w:left="1560" w:hanging="808"/>
        <w:rPr/>
      </w:pPr>
      <w:r>
        <w:rPr/>
      </w:r>
    </w:p>
    <w:p>
      <w:pPr>
        <w:pStyle w:val="Corpodeltesto"/>
        <w:spacing w:before="7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0" distT="0" distB="0" distL="114300" distR="114300" simplePos="0" locked="0" layoutInCell="0" allowOverlap="1" relativeHeight="12">
                <wp:simplePos x="0" y="0"/>
                <wp:positionH relativeFrom="page">
                  <wp:posOffset>2349500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635" t="635" r="635" b="63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4915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85pt;margin-top:2.5pt;width:386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ind w:left="532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7">
                <wp:simplePos x="0" y="0"/>
                <wp:positionH relativeFrom="page">
                  <wp:posOffset>2091690</wp:posOffset>
                </wp:positionH>
                <wp:positionV relativeFrom="paragraph">
                  <wp:posOffset>208915</wp:posOffset>
                </wp:positionV>
                <wp:extent cx="2514600" cy="228600"/>
                <wp:effectExtent l="635" t="635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64.7pt;margin-top:16.45pt;width:197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</w:rPr>
        <w:t>Il/La sottoscritto/a</w:t>
      </w:r>
    </w:p>
    <w:p>
      <w:pPr>
        <w:pStyle w:val="Corpodeltes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mc:AlternateContent>
          <mc:Choice Requires="wps">
            <w:drawing>
              <wp:anchor behindDoc="1" distT="0" distB="0" distL="114300" distR="114300" simplePos="0" locked="0" layoutInCell="0" allowOverlap="1" relativeHeight="6">
                <wp:simplePos x="0" y="0"/>
                <wp:positionH relativeFrom="page">
                  <wp:posOffset>5146040</wp:posOffset>
                </wp:positionH>
                <wp:positionV relativeFrom="paragraph">
                  <wp:posOffset>52705</wp:posOffset>
                </wp:positionV>
                <wp:extent cx="542290" cy="228600"/>
                <wp:effectExtent l="635" t="635" r="635" b="635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54216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405.2pt;margin-top:4.15pt;width:42.6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1">
                <wp:simplePos x="0" y="0"/>
                <wp:positionH relativeFrom="page">
                  <wp:posOffset>6121400</wp:posOffset>
                </wp:positionH>
                <wp:positionV relativeFrom="paragraph">
                  <wp:posOffset>52705</wp:posOffset>
                </wp:positionV>
                <wp:extent cx="970280" cy="228600"/>
                <wp:effectExtent l="635" t="635" r="635" b="635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9702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482pt;margin-top:4.15pt;width:76.3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6379" w:leader="none"/>
          <w:tab w:val="left" w:pos="8222" w:leader="none"/>
        </w:tabs>
        <w:ind w:left="532" w:hanging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nato/a a</w:t>
        <w:tab/>
        <w:t>Prov.</w:t>
        <w:tab/>
        <w:t>il</w:t>
      </w:r>
    </w:p>
    <w:p>
      <w:pPr>
        <w:pStyle w:val="Corpodeltesto"/>
        <w:spacing w:before="11" w:after="0"/>
        <w:rPr>
          <w:rFonts w:ascii="Century Gothic" w:hAnsi="Century Gothic"/>
          <w:sz w:val="19"/>
        </w:rPr>
      </w:pPr>
      <w:r>
        <w:rPr>
          <w:rFonts w:ascii="Century Gothic" w:hAnsi="Century Gothic"/>
          <w:sz w:val="19"/>
        </w:rPr>
      </w:r>
    </w:p>
    <w:p>
      <w:pPr>
        <w:pStyle w:val="Normal"/>
        <w:ind w:left="532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page">
                  <wp:posOffset>2091690</wp:posOffset>
                </wp:positionH>
                <wp:positionV relativeFrom="paragraph">
                  <wp:posOffset>-51435</wp:posOffset>
                </wp:positionV>
                <wp:extent cx="4914900" cy="228600"/>
                <wp:effectExtent l="635" t="635" r="635" b="635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4915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64.7pt;margin-top:-4.05pt;width:386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</w:rPr>
        <w:t>codice fiscale</w:t>
      </w:r>
    </w:p>
    <w:p>
      <w:pPr>
        <w:pStyle w:val="Corpodeltesto"/>
        <w:spacing w:before="2"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tabs>
          <w:tab w:val="clear" w:pos="708"/>
          <w:tab w:val="left" w:pos="5103" w:leader="none"/>
          <w:tab w:val="left" w:pos="7371" w:leader="none"/>
          <w:tab w:val="left" w:pos="9923" w:leader="none"/>
        </w:tabs>
        <w:spacing w:lineRule="auto" w:line="480"/>
        <w:ind w:left="532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2091690</wp:posOffset>
                </wp:positionH>
                <wp:positionV relativeFrom="paragraph">
                  <wp:posOffset>321945</wp:posOffset>
                </wp:positionV>
                <wp:extent cx="1828800" cy="228600"/>
                <wp:effectExtent l="635" t="635" r="635" b="635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64.7pt;margin-top:25.35pt;width:143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4834890</wp:posOffset>
                </wp:positionH>
                <wp:positionV relativeFrom="paragraph">
                  <wp:posOffset>-20955</wp:posOffset>
                </wp:positionV>
                <wp:extent cx="1485900" cy="228600"/>
                <wp:effectExtent l="635" t="635" r="635" b="635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14860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380.7pt;margin-top:-1.65pt;width:116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2091690</wp:posOffset>
                </wp:positionH>
                <wp:positionV relativeFrom="paragraph">
                  <wp:posOffset>-20955</wp:posOffset>
                </wp:positionV>
                <wp:extent cx="1828800" cy="228600"/>
                <wp:effectExtent l="635" t="635" r="635" b="635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"/>
                        <wps:cNvSpPr/>
                      </wps:nvSpPr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64.7pt;margin-top:-1.65pt;width:143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</w:rPr>
        <w:t>residente a</w:t>
        <w:tab/>
        <w:t>in Via/Piazza</w:t>
        <w:tab/>
      </w:r>
    </w:p>
    <w:p>
      <w:pPr>
        <w:pStyle w:val="Normal"/>
        <w:tabs>
          <w:tab w:val="clear" w:pos="708"/>
          <w:tab w:val="left" w:pos="5103" w:leader="none"/>
          <w:tab w:val="left" w:pos="6198" w:leader="none"/>
          <w:tab w:val="left" w:pos="9472" w:leader="none"/>
        </w:tabs>
        <w:spacing w:lineRule="auto" w:line="480"/>
        <w:ind w:left="532" w:right="1274" w:hanging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tel/cell</w:t>
        <w:tab/>
        <w:tab/>
      </w:r>
    </w:p>
    <w:p>
      <w:pPr>
        <w:pStyle w:val="Normal"/>
        <w:spacing w:lineRule="exact" w:line="244"/>
        <w:ind w:left="532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9">
                <wp:simplePos x="0" y="0"/>
                <wp:positionH relativeFrom="page">
                  <wp:posOffset>2091690</wp:posOffset>
                </wp:positionH>
                <wp:positionV relativeFrom="paragraph">
                  <wp:posOffset>42545</wp:posOffset>
                </wp:positionV>
                <wp:extent cx="2514600" cy="228600"/>
                <wp:effectExtent l="635" t="635" r="635" b="635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64.7pt;margin-top:3.35pt;width:197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Century Gothic" w:hAnsi="Century Gothic"/>
          <w:sz w:val="20"/>
        </w:rPr>
        <w:t>indirizzo e-mail:</w:t>
      </w:r>
    </w:p>
    <w:p>
      <w:pPr>
        <w:pStyle w:val="Corpodeltesto"/>
        <w:spacing w:before="1"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ind w:left="910" w:right="924" w:hanging="0"/>
        <w:jc w:val="center"/>
        <w:rPr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CHIEDE</w:t>
      </w:r>
    </w:p>
    <w:p>
      <w:pPr>
        <w:pStyle w:val="Normal"/>
        <w:spacing w:lineRule="auto" w:line="480"/>
        <w:ind w:left="532" w:hanging="0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alla S.V. di essere ammesso/a alla procedura di selezione il qualità di </w:t>
      </w:r>
    </w:p>
    <w:p>
      <w:pPr>
        <w:pStyle w:val="Normal"/>
        <w:spacing w:lineRule="auto" w:line="480"/>
        <w:ind w:left="532" w:hanging="0"/>
        <w:rPr>
          <w:sz w:val="24"/>
          <w:szCs w:val="24"/>
        </w:rPr>
      </w:pPr>
      <w:r>
        <w:rPr>
          <w:rFonts w:eastAsia="Wingdings" w:cs="Wingdings" w:ascii="Wingdings" w:hAnsi="Wingdings"/>
          <w:b/>
          <w:sz w:val="24"/>
          <w:szCs w:val="24"/>
        </w:rPr>
        <w:t></w:t>
      </w:r>
      <w:r>
        <w:rPr>
          <w:rFonts w:ascii="Century Gothic" w:hAnsi="Century Gothic"/>
          <w:b/>
          <w:sz w:val="24"/>
          <w:szCs w:val="24"/>
        </w:rPr>
        <w:t xml:space="preserve">     </w:t>
      </w:r>
      <w:r>
        <w:rPr>
          <w:rFonts w:ascii="Century Gothic" w:hAnsi="Century Gothic"/>
          <w:b/>
          <w:sz w:val="24"/>
          <w:szCs w:val="24"/>
        </w:rPr>
        <w:t xml:space="preserve">PROGETTISTA                </w:t>
      </w:r>
      <w:r>
        <w:rPr>
          <w:rFonts w:eastAsia="Wingdings" w:cs="Wingdings" w:ascii="Wingdings" w:hAnsi="Wingdings"/>
          <w:b/>
          <w:sz w:val="24"/>
          <w:szCs w:val="24"/>
        </w:rPr>
        <w:t></w:t>
      </w:r>
      <w:r>
        <w:rPr>
          <w:rFonts w:ascii="Century Gothic" w:hAnsi="Century Gothic"/>
          <w:b/>
          <w:sz w:val="24"/>
          <w:szCs w:val="24"/>
        </w:rPr>
        <w:t xml:space="preserve">     COLLAUDATORE                    </w:t>
      </w:r>
      <w:r>
        <w:rPr>
          <w:rFonts w:eastAsia="Wingdings" w:cs="Wingdings" w:ascii="Wingdings" w:hAnsi="Wingdings"/>
          <w:b/>
          <w:sz w:val="24"/>
          <w:szCs w:val="24"/>
        </w:rPr>
        <w:t></w:t>
      </w:r>
      <w:r>
        <w:rPr>
          <w:rFonts w:ascii="Century Gothic" w:hAnsi="Century Gothic"/>
          <w:b/>
          <w:sz w:val="24"/>
          <w:szCs w:val="24"/>
        </w:rPr>
        <w:t xml:space="preserve">     </w:t>
      </w:r>
      <w:r>
        <w:rPr>
          <w:rFonts w:ascii="Century Gothic" w:hAnsi="Century Gothic"/>
          <w:b/>
          <w:sz w:val="24"/>
          <w:szCs w:val="24"/>
        </w:rPr>
        <w:t>SUPPORTO AL RUP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>
      <w:pPr>
        <w:pStyle w:val="Corpodeltesto"/>
        <w:ind w:left="567" w:hang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Per la </w:t>
      </w:r>
      <w:r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sz w:val="20"/>
        </w:rPr>
        <w:t>realizzazione del progetto</w:t>
      </w:r>
      <w:r>
        <w:rPr>
          <w:rFonts w:ascii="Century Gothic" w:hAnsi="Century Gothic"/>
          <w:b/>
          <w:sz w:val="20"/>
        </w:rPr>
        <w:t xml:space="preserve"> </w:t>
      </w:r>
      <w:r>
        <w:rPr>
          <w:rFonts w:eastAsia="Calibri" w:cs="Times New Roman"/>
          <w:b/>
          <w:bCs/>
          <w:i w:val="false"/>
          <w:iCs w:val="false"/>
          <w:color w:val="212529"/>
          <w:kern w:val="0"/>
          <w:sz w:val="24"/>
          <w:szCs w:val="24"/>
          <w:shd w:fill="FFFFFF" w:val="clear"/>
          <w:lang w:val="it-IT" w:eastAsia="it-IT" w:bidi="ar-SA"/>
        </w:rPr>
        <w:t>Progetto: M4C1I3.2-2022-961-P-10438</w:t>
      </w:r>
      <w:r>
        <w:rPr>
          <w:rFonts w:eastAsia="Calibri" w:cs="Times New Roman"/>
          <w:b/>
          <w:i w:val="false"/>
          <w:iCs w:val="false"/>
          <w:color w:val="000000"/>
          <w:kern w:val="0"/>
          <w:sz w:val="24"/>
          <w:szCs w:val="24"/>
          <w:highlight w:val="white"/>
          <w:lang w:val="it-IT" w:eastAsia="it-IT" w:bidi="ar-SA"/>
        </w:rPr>
        <w:t xml:space="preserve"> </w:t>
      </w:r>
      <w:r>
        <w:rPr>
          <w:rFonts w:eastAsia="Calibri" w:cs="Times New Roman" w:ascii="Century Gothic" w:hAnsi="Century Gothic"/>
          <w:b/>
          <w:i w:val="false"/>
          <w:iCs w:val="false"/>
          <w:color w:val="000000"/>
          <w:kern w:val="0"/>
          <w:sz w:val="20"/>
          <w:szCs w:val="20"/>
          <w:highlight w:val="white"/>
          <w:lang w:val="it-IT" w:eastAsia="it-IT" w:bidi="ar-SA"/>
        </w:rPr>
        <w:t xml:space="preserve"> </w:t>
      </w:r>
      <w:r>
        <w:rPr>
          <w:rFonts w:eastAsia="Calibri" w:cs="Times New Roman" w:ascii="Century Gothic" w:hAnsi="Century Gothic"/>
          <w:b/>
          <w:i w:val="false"/>
          <w:iCs w:val="false"/>
          <w:color w:val="000000"/>
          <w:kern w:val="0"/>
          <w:sz w:val="20"/>
          <w:szCs w:val="20"/>
          <w:highlight w:val="white"/>
          <w:lang w:val="it-IT" w:eastAsia="it-IT" w:bidi="ar-SA"/>
        </w:rPr>
        <w:t>“TECNOLOGIA E INNOVAZIONE DIDATTICA”</w:t>
      </w:r>
    </w:p>
    <w:p>
      <w:pPr>
        <w:pStyle w:val="Normal"/>
        <w:spacing w:before="1" w:after="0"/>
        <w:ind w:left="532" w:hanging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</w:r>
    </w:p>
    <w:p>
      <w:pPr>
        <w:pStyle w:val="Normal"/>
        <w:spacing w:before="1" w:after="0"/>
        <w:ind w:left="532" w:hanging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 tal fine dichiara: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before="0" w:after="0"/>
        <w:ind w:left="890" w:right="547" w:hanging="358"/>
        <w:contextualSpacing w:val="false"/>
        <w:rPr>
          <w:sz w:val="20"/>
        </w:rPr>
      </w:pPr>
      <w:r>
        <w:rPr>
          <w:sz w:val="20"/>
        </w:rPr>
        <w:t>di non aver riportato condanne penali e di non avere procedimenti penali pendenti a proprio carico o di non averne conoscenza;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lineRule="exact" w:line="244" w:before="0" w:after="0"/>
        <w:ind w:left="890" w:hanging="358"/>
        <w:contextualSpacing w:val="false"/>
        <w:rPr>
          <w:sz w:val="20"/>
        </w:rPr>
      </w:pPr>
      <w:r>
        <w:rPr>
          <w:sz w:val="20"/>
        </w:rPr>
        <w:t>di non essere stato destituito da pubblici impieghi;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lineRule="exact" w:line="245" w:before="2" w:after="0"/>
        <w:ind w:left="890" w:hanging="358"/>
        <w:contextualSpacing w:val="false"/>
        <w:rPr>
          <w:sz w:val="20"/>
        </w:rPr>
      </w:pPr>
      <w:r>
        <w:rPr>
          <w:sz w:val="20"/>
        </w:rPr>
        <w:t>di non avere in corso procedimenti di natura fiscale;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lineRule="exact" w:line="245" w:before="0" w:after="0"/>
        <w:ind w:left="890" w:hanging="358"/>
        <w:contextualSpacing w:val="false"/>
        <w:rPr>
          <w:sz w:val="20"/>
        </w:rPr>
      </w:pPr>
      <w:r>
        <w:rPr>
          <w:sz w:val="20"/>
        </w:rPr>
        <w:t>di svolgere l’incarico senza riserva e secondo il calendario approntato dal Dirigente Scolastico;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lineRule="exact" w:line="245" w:before="0" w:after="0"/>
        <w:ind w:left="890" w:hanging="358"/>
        <w:contextualSpacing w:val="false"/>
        <w:rPr>
          <w:sz w:val="20"/>
        </w:rPr>
      </w:pPr>
      <w:r>
        <w:rPr>
          <w:sz w:val="20"/>
        </w:rPr>
        <w:t>di avere preso visione dei criteri di selezione;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before="0" w:after="0"/>
        <w:ind w:left="890" w:right="553" w:hanging="358"/>
        <w:contextualSpacing w:val="false"/>
        <w:rPr>
          <w:sz w:val="20"/>
        </w:rPr>
      </w:pPr>
      <w:r>
        <w:rPr>
          <w:sz w:val="20"/>
        </w:rPr>
        <w:t xml:space="preserve">di essere in possesso di certificata competenza e/o esperienza professionale maturata nel settore richiesto e/o requisiti coerenti con il profilo prescelto, come indicate nel </w:t>
      </w:r>
      <w:r>
        <w:rPr>
          <w:i/>
          <w:sz w:val="20"/>
        </w:rPr>
        <w:t xml:space="preserve">curriculum vitae </w:t>
      </w:r>
      <w:r>
        <w:rPr>
          <w:sz w:val="20"/>
        </w:rPr>
        <w:t>allegato;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896" w:leader="none"/>
        </w:tabs>
        <w:spacing w:before="2" w:after="0"/>
        <w:ind w:left="890" w:right="553" w:hanging="358"/>
        <w:contextualSpacing w:val="false"/>
        <w:rPr>
          <w:sz w:val="20"/>
        </w:rPr>
      </w:pPr>
      <w:r>
        <w:rPr>
          <w:b/>
          <w:w w:val="110"/>
          <w:sz w:val="20"/>
        </w:rPr>
        <w:t xml:space="preserve">di essere </w:t>
      </w:r>
      <w:r>
        <w:rPr>
          <w:w w:val="110"/>
          <w:sz w:val="20"/>
        </w:rPr>
        <w:t>dipendente interno all’amministrazione scolastica</w:t>
      </w:r>
    </w:p>
    <w:p>
      <w:pPr>
        <w:pStyle w:val="Normal"/>
        <w:spacing w:lineRule="exact" w:line="241" w:before="88" w:after="0"/>
        <w:ind w:left="532" w:hanging="0"/>
        <w:rPr>
          <w:rFonts w:ascii="Century Gothic" w:hAnsi="Century Gothic"/>
          <w:b/>
          <w:b/>
          <w:sz w:val="20"/>
        </w:rPr>
      </w:pPr>
      <w:r>
        <w:rPr>
          <w:rFonts w:ascii="Century Gothic" w:hAnsi="Century Gothic"/>
          <w:b/>
          <w:w w:val="105"/>
          <w:sz w:val="20"/>
        </w:rPr>
        <w:t>ALLEGA</w:t>
      </w:r>
    </w:p>
    <w:p>
      <w:pPr>
        <w:pStyle w:val="Normal"/>
        <w:spacing w:lineRule="exact" w:line="241"/>
        <w:ind w:left="1241" w:hanging="674"/>
        <w:rPr>
          <w:rFonts w:ascii="Century Gothic" w:hAnsi="Century Gothic"/>
          <w:sz w:val="20"/>
        </w:rPr>
      </w:pPr>
      <w:r>
        <w:rPr>
          <w:rFonts w:eastAsia="Wingdings" w:cs="Wingdings" w:ascii="Wingdings" w:hAnsi="Wingdings"/>
          <w:b/>
          <w:sz w:val="20"/>
        </w:rPr>
        <w:t xml:space="preserve"> </w:t>
      </w:r>
      <w:r>
        <w:rPr>
          <w:rFonts w:ascii="Century Gothic" w:hAnsi="Century Gothic"/>
          <w:b/>
          <w:sz w:val="20"/>
        </w:rPr>
        <w:t xml:space="preserve">  </w:t>
      </w:r>
      <w:r>
        <w:rPr>
          <w:rFonts w:ascii="Century Gothic" w:hAnsi="Century Gothic"/>
          <w:sz w:val="20"/>
        </w:rPr>
        <w:t xml:space="preserve">curriculum Vitae </w:t>
      </w:r>
    </w:p>
    <w:p>
      <w:pPr>
        <w:pStyle w:val="Normal"/>
        <w:tabs>
          <w:tab w:val="clear" w:pos="708"/>
          <w:tab w:val="left" w:pos="8670" w:leader="none"/>
        </w:tabs>
        <w:spacing w:before="93" w:after="0"/>
        <w:ind w:left="1241" w:hanging="674"/>
        <w:rPr>
          <w:rFonts w:ascii="Century Gothic" w:hAnsi="Century Gothic"/>
          <w:sz w:val="20"/>
        </w:rPr>
      </w:pPr>
      <w:r>
        <w:rPr>
          <w:rFonts w:eastAsia="Wingdings" w:cs="Wingdings" w:ascii="Wingdings" w:hAnsi="Wingdings"/>
          <w:b/>
          <w:sz w:val="20"/>
        </w:rPr>
        <w:t></w:t>
      </w:r>
      <w:r>
        <w:rPr>
          <w:rFonts w:ascii="Century Gothic" w:hAnsi="Century Gothic"/>
          <w:b/>
          <w:sz w:val="20"/>
        </w:rPr>
        <w:t xml:space="preserve">  </w:t>
      </w:r>
      <w:r>
        <w:rPr>
          <w:rFonts w:ascii="Century Gothic" w:hAnsi="Century Gothic"/>
          <w:sz w:val="20"/>
        </w:rPr>
        <w:t>Altra documentazione utile alla valutazione(specificare):</w:t>
      </w:r>
      <w:r>
        <w:rPr>
          <w:rFonts w:ascii="Century Gothic" w:hAnsi="Century Gothic"/>
          <w:sz w:val="20"/>
          <w:u w:val="single"/>
        </w:rPr>
        <w:tab/>
      </w:r>
    </w:p>
    <w:p>
      <w:pPr>
        <w:pStyle w:val="Normal"/>
        <w:spacing w:lineRule="auto" w:line="264" w:before="191" w:after="0"/>
        <w:ind w:left="532" w:right="552" w:firstLine="120"/>
        <w:jc w:val="both"/>
        <w:rPr>
          <w:i/>
          <w:i/>
          <w:sz w:val="18"/>
          <w:szCs w:val="18"/>
        </w:rPr>
      </w:pPr>
      <w:r>
        <w:rPr>
          <w:spacing w:val="-6"/>
          <w:w w:val="105"/>
          <w:sz w:val="20"/>
        </w:rPr>
        <w:t>“</w:t>
      </w:r>
      <w:r>
        <w:rPr>
          <w:i/>
          <w:spacing w:val="-6"/>
          <w:w w:val="105"/>
          <w:sz w:val="18"/>
          <w:szCs w:val="18"/>
        </w:rPr>
        <w:t xml:space="preserve">Consapevole delle sanzioni penali, nel </w:t>
      </w:r>
      <w:r>
        <w:rPr>
          <w:i/>
          <w:spacing w:val="-5"/>
          <w:w w:val="105"/>
          <w:sz w:val="18"/>
          <w:szCs w:val="18"/>
        </w:rPr>
        <w:t xml:space="preserve">caso di </w:t>
      </w:r>
      <w:r>
        <w:rPr>
          <w:i/>
          <w:spacing w:val="-7"/>
          <w:w w:val="105"/>
          <w:sz w:val="18"/>
          <w:szCs w:val="18"/>
        </w:rPr>
        <w:t xml:space="preserve">dichiarazioni </w:t>
      </w:r>
      <w:r>
        <w:rPr>
          <w:i/>
          <w:spacing w:val="-5"/>
          <w:w w:val="105"/>
          <w:sz w:val="18"/>
          <w:szCs w:val="18"/>
        </w:rPr>
        <w:t xml:space="preserve">non </w:t>
      </w:r>
      <w:r>
        <w:rPr>
          <w:i/>
          <w:spacing w:val="-7"/>
          <w:w w:val="105"/>
          <w:sz w:val="18"/>
          <w:szCs w:val="18"/>
        </w:rPr>
        <w:t xml:space="preserve">veritiere, </w:t>
      </w:r>
      <w:r>
        <w:rPr>
          <w:i/>
          <w:spacing w:val="-4"/>
          <w:w w:val="105"/>
          <w:sz w:val="18"/>
          <w:szCs w:val="18"/>
        </w:rPr>
        <w:t xml:space="preserve">di </w:t>
      </w:r>
      <w:r>
        <w:rPr>
          <w:i/>
          <w:spacing w:val="-6"/>
          <w:w w:val="105"/>
          <w:sz w:val="18"/>
          <w:szCs w:val="18"/>
        </w:rPr>
        <w:t xml:space="preserve">formazione </w:t>
      </w:r>
      <w:r>
        <w:rPr>
          <w:i/>
          <w:w w:val="105"/>
          <w:sz w:val="18"/>
          <w:szCs w:val="18"/>
        </w:rPr>
        <w:t xml:space="preserve">o </w:t>
      </w:r>
      <w:r>
        <w:rPr>
          <w:i/>
          <w:spacing w:val="-5"/>
          <w:w w:val="105"/>
          <w:sz w:val="18"/>
          <w:szCs w:val="18"/>
        </w:rPr>
        <w:t xml:space="preserve">uso </w:t>
      </w:r>
      <w:r>
        <w:rPr>
          <w:i/>
          <w:spacing w:val="-4"/>
          <w:w w:val="105"/>
          <w:sz w:val="18"/>
          <w:szCs w:val="18"/>
        </w:rPr>
        <w:t xml:space="preserve">di </w:t>
      </w:r>
      <w:r>
        <w:rPr>
          <w:i/>
          <w:spacing w:val="-6"/>
          <w:w w:val="105"/>
          <w:sz w:val="18"/>
          <w:szCs w:val="18"/>
        </w:rPr>
        <w:t xml:space="preserve">atti falsi, </w:t>
      </w:r>
      <w:r>
        <w:rPr>
          <w:i/>
          <w:spacing w:val="-3"/>
          <w:w w:val="105"/>
          <w:sz w:val="18"/>
          <w:szCs w:val="18"/>
        </w:rPr>
        <w:t xml:space="preserve">richiamante dall’art </w:t>
      </w:r>
      <w:r>
        <w:rPr>
          <w:i/>
          <w:w w:val="105"/>
          <w:sz w:val="18"/>
          <w:szCs w:val="18"/>
        </w:rPr>
        <w:t xml:space="preserve">76 </w:t>
      </w:r>
      <w:r>
        <w:rPr>
          <w:i/>
          <w:spacing w:val="-3"/>
          <w:w w:val="105"/>
          <w:sz w:val="18"/>
          <w:szCs w:val="18"/>
        </w:rPr>
        <w:t xml:space="preserve">del </w:t>
      </w:r>
      <w:r>
        <w:rPr>
          <w:i/>
          <w:w w:val="105"/>
          <w:sz w:val="18"/>
          <w:szCs w:val="18"/>
        </w:rPr>
        <w:t xml:space="preserve">DPR </w:t>
      </w:r>
      <w:r>
        <w:rPr>
          <w:i/>
          <w:spacing w:val="-3"/>
          <w:w w:val="105"/>
          <w:sz w:val="18"/>
          <w:szCs w:val="18"/>
        </w:rPr>
        <w:t xml:space="preserve">445/2000, dichiaro </w:t>
      </w:r>
      <w:r>
        <w:rPr>
          <w:i/>
          <w:w w:val="105"/>
          <w:sz w:val="18"/>
          <w:szCs w:val="18"/>
        </w:rPr>
        <w:t xml:space="preserve">che quanto sopra </w:t>
      </w:r>
      <w:r>
        <w:rPr>
          <w:i/>
          <w:spacing w:val="-3"/>
          <w:w w:val="105"/>
          <w:sz w:val="18"/>
          <w:szCs w:val="18"/>
        </w:rPr>
        <w:t xml:space="preserve">corrisponde </w:t>
      </w:r>
      <w:r>
        <w:rPr>
          <w:i/>
          <w:w w:val="105"/>
          <w:sz w:val="18"/>
          <w:szCs w:val="18"/>
        </w:rPr>
        <w:t xml:space="preserve">a </w:t>
      </w:r>
      <w:r>
        <w:rPr>
          <w:i/>
          <w:spacing w:val="-3"/>
          <w:w w:val="105"/>
          <w:sz w:val="18"/>
          <w:szCs w:val="18"/>
        </w:rPr>
        <w:t>verità.</w:t>
      </w:r>
    </w:p>
    <w:p>
      <w:pPr>
        <w:pStyle w:val="Normal"/>
        <w:spacing w:lineRule="auto" w:line="264"/>
        <w:ind w:left="532" w:right="613" w:hanging="0"/>
        <w:jc w:val="both"/>
        <w:rPr>
          <w:i/>
          <w:i/>
          <w:sz w:val="18"/>
          <w:szCs w:val="18"/>
        </w:rPr>
      </w:pPr>
      <w:r>
        <w:rPr>
          <w:i/>
          <w:w w:val="105"/>
          <w:sz w:val="18"/>
          <w:szCs w:val="18"/>
        </w:rPr>
        <w:t>Ai sensi del D.Lgs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>
      <w:pPr>
        <w:pStyle w:val="Corpodeltesto"/>
        <w:spacing w:before="7" w:after="0"/>
        <w:rPr>
          <w:i/>
          <w:i/>
          <w:sz w:val="30"/>
        </w:rPr>
      </w:pPr>
      <w:r>
        <w:rPr>
          <w:i/>
          <w:sz w:val="30"/>
        </w:rP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2128520</wp:posOffset>
                </wp:positionH>
                <wp:positionV relativeFrom="paragraph">
                  <wp:posOffset>178435</wp:posOffset>
                </wp:positionV>
                <wp:extent cx="1828800" cy="228600"/>
                <wp:effectExtent l="635" t="635" r="635" b="635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"/>
                        <wps:cNvSpPr/>
                      </wps:nvSpPr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67.6pt;margin-top:14.05pt;width:143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page">
                  <wp:posOffset>4742180</wp:posOffset>
                </wp:positionH>
                <wp:positionV relativeFrom="paragraph">
                  <wp:posOffset>116205</wp:posOffset>
                </wp:positionV>
                <wp:extent cx="2514600" cy="228600"/>
                <wp:effectExtent l="635" t="635" r="635" b="635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373.4pt;margin-top:9.15pt;width:197.95pt;height:17.95pt;mso-wrap-style:none;v-text-anchor:middle;mso-position-horizontal-relative:pag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5489" w:leader="none"/>
        </w:tabs>
        <w:spacing w:before="1" w:after="0"/>
        <w:ind w:left="532" w:hanging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Luogo e Data</w:t>
        <w:tab/>
        <w:t>Firma</w:t>
      </w:r>
    </w:p>
    <w:sectPr>
      <w:headerReference w:type="default" r:id="rId2"/>
      <w:footerReference w:type="default" r:id="rId3"/>
      <w:type w:val="nextPage"/>
      <w:pgSz w:w="11906" w:h="16838"/>
      <w:pgMar w:left="1134" w:right="707" w:gutter="0" w:header="138" w:top="195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roman"/>
    <w:pitch w:val="variable"/>
  </w:font>
  <w:font w:name="Wingdings">
    <w:charset w:val="02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/>
      <w:rPr>
        <w:color w:val="000000"/>
        <w:sz w:val="4"/>
        <w:szCs w:val="4"/>
      </w:rPr>
    </w:pPr>
    <w:r>
      <w:rPr>
        <w:color w:val="000000"/>
        <w:sz w:val="4"/>
        <w:szCs w:val="4"/>
      </w:rPr>
    </w:r>
  </w:p>
  <w:tbl>
    <w:tblPr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020"/>
      <w:gridCol w:w="8833"/>
    </w:tblGrid>
    <w:tr>
      <w:trPr/>
      <w:tc>
        <w:tcPr>
          <w:tcW w:w="1020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Normal"/>
            <w:widowControl w:val="false"/>
            <w:pBdr/>
            <w:tabs>
              <w:tab w:val="clear" w:pos="708"/>
              <w:tab w:val="center" w:pos="4819" w:leader="none"/>
              <w:tab w:val="right" w:pos="9638" w:leader="none"/>
            </w:tabs>
            <w:jc w:val="right"/>
            <w:rPr>
              <w:b/>
              <w:b/>
              <w:color w:val="4F81BD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sz w:val="20"/>
              <w:szCs w:val="20"/>
              <w:color w:val="000000"/>
            </w:rPr>
            <w:instrText xml:space="preserve"> PAGE </w:instrText>
          </w:r>
          <w:r>
            <w:rPr>
              <w:sz w:val="20"/>
              <w:szCs w:val="20"/>
              <w:color w:val="000000"/>
            </w:rPr>
            <w:fldChar w:fldCharType="separate"/>
          </w:r>
          <w:r>
            <w:rPr>
              <w:sz w:val="20"/>
              <w:szCs w:val="20"/>
              <w:color w:val="000000"/>
            </w:rPr>
            <w:t>1</w:t>
          </w:r>
          <w:r>
            <w:rPr>
              <w:sz w:val="20"/>
              <w:szCs w:val="20"/>
              <w:color w:val="000000"/>
            </w:rPr>
            <w:fldChar w:fldCharType="end"/>
          </w:r>
        </w:p>
      </w:tc>
      <w:tc>
        <w:tcPr>
          <w:tcW w:w="8833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Normal"/>
            <w:widowControl w:val="false"/>
            <w:pBdr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Via Selva San Vito n. 2 – </w:t>
          </w:r>
          <w:r>
            <w:rPr>
              <w:color w:val="000000"/>
              <w:sz w:val="20"/>
              <w:szCs w:val="20"/>
              <w:u w:val="single"/>
            </w:rPr>
            <w:t>74014 LATERZA (TA)</w:t>
          </w:r>
          <w:r>
            <w:rPr>
              <w:color w:val="000000"/>
              <w:sz w:val="20"/>
              <w:szCs w:val="20"/>
            </w:rPr>
            <w:t xml:space="preserve"> | Tel./Fax 0998216947 </w:t>
          </w:r>
        </w:p>
        <w:p>
          <w:pPr>
            <w:pStyle w:val="Normal"/>
            <w:widowControl w:val="false"/>
            <w:pBdr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hyperlink r:id="rId1">
            <w:r>
              <w:rPr>
                <w:color w:val="0000FF"/>
                <w:sz w:val="20"/>
                <w:szCs w:val="20"/>
                <w:u w:val="single"/>
              </w:rPr>
              <w:t>www.icmarconimichelangelo.edu.it</w:t>
            </w:r>
          </w:hyperlink>
          <w:r>
            <w:rPr>
              <w:color w:val="000000"/>
              <w:sz w:val="20"/>
              <w:szCs w:val="20"/>
            </w:rPr>
            <w:t xml:space="preserve"> | e-mail: </w:t>
          </w:r>
          <w:hyperlink r:id="rId2">
            <w:r>
              <w:rPr>
                <w:color w:val="0000FF"/>
                <w:sz w:val="20"/>
                <w:szCs w:val="20"/>
                <w:u w:val="single"/>
              </w:rPr>
              <w:t>taic858004@istruzione.it</w:t>
            </w:r>
          </w:hyperlink>
          <w:r>
            <w:rPr>
              <w:color w:val="000000"/>
              <w:sz w:val="20"/>
              <w:szCs w:val="20"/>
            </w:rPr>
            <w:t xml:space="preserve"> | taic858004@pec.istruzione.it</w:t>
          </w:r>
        </w:p>
        <w:p>
          <w:pPr>
            <w:pStyle w:val="Normal"/>
            <w:widowControl w:val="false"/>
            <w:pBdr/>
            <w:tabs>
              <w:tab w:val="clear" w:pos="708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C.F.: 90214510738 | C.M.: TAIC858004 </w:t>
          </w:r>
        </w:p>
      </w:tc>
    </w:tr>
  </w:tbl>
  <w:p>
    <w:pPr>
      <w:pStyle w:val="Normal"/>
      <w:pBdr/>
      <w:tabs>
        <w:tab w:val="clear" w:pos="708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08"/>
        <w:tab w:val="center" w:pos="4819" w:leader="none"/>
        <w:tab w:val="right" w:pos="9638" w:leader="none"/>
      </w:tabs>
      <w:rPr>
        <w:color w:val="000000"/>
        <w:sz w:val="4"/>
        <w:szCs w:val="4"/>
      </w:rPr>
    </w:pPr>
    <w:r>
      <w:rPr>
        <w:color w:val="000000"/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sz w:val="20"/>
        <w:w w:val="99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3379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uiPriority w:val="99"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933790"/>
    <w:rPr>
      <w:rFonts w:ascii="Tahoma" w:hAnsi="Tahoma" w:eastAsia="Times New Roman" w:cs="Tahoma"/>
      <w:sz w:val="16"/>
      <w:szCs w:val="16"/>
      <w:lang w:eastAsia="it-IT"/>
    </w:rPr>
  </w:style>
  <w:style w:type="character" w:styleId="IntestazioneCarattere" w:customStyle="1">
    <w:name w:val="Intestazione Carattere"/>
    <w:basedOn w:val="DefaultParagraphFont"/>
    <w:uiPriority w:val="99"/>
    <w:semiHidden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semiHidden/>
    <w:qFormat/>
    <w:rsid w:val="00933790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933790"/>
    <w:pPr>
      <w:widowControl w:val="false"/>
      <w:ind w:left="752" w:hanging="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93379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33790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9337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93379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e1">
    <w:name w:val="Normale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Liberation Serif" w:hAnsi="Liberation Serif" w:eastAsia="NSimSun" w:cs="Lucida Sans"/>
      <w:color w:val="auto"/>
      <w:kern w:val="0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cmarconimichelangelo.edu.it/" TargetMode="External"/><Relationship Id="rId2" Type="http://schemas.openxmlformats.org/officeDocument/2006/relationships/hyperlink" Target="mailto:taic858004@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LibreOffice/7.3.3.2$Windows_X86_64 LibreOffice_project/d1d0ea68f081ee2800a922cac8f79445e4603348</Application>
  <AppVersion>15.0000</AppVersion>
  <Pages>1</Pages>
  <Words>338</Words>
  <Characters>2107</Characters>
  <CharactersWithSpaces>2485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2022-01-20T07:58:00Z</dcterms:created>
  <dc:creator>Utente</dc:creator>
  <dc:description/>
  <dc:language>it-IT</dc:language>
  <cp:lastModifiedBy/>
  <dcterms:modified xsi:type="dcterms:W3CDTF">2023-05-10T12:00:47Z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